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4" w:rsidRPr="00F56534" w:rsidRDefault="00F56534" w:rsidP="00F56534">
      <w:pPr>
        <w:jc w:val="right"/>
        <w:rPr>
          <w:b/>
          <w:bCs/>
        </w:rPr>
      </w:pPr>
      <w:r w:rsidRPr="00F56534">
        <w:rPr>
          <w:b/>
          <w:bCs/>
        </w:rPr>
        <w:t>Załącznik Nr 1 do Uchwały Nr XXII/176/2016</w:t>
      </w:r>
    </w:p>
    <w:p w:rsidR="00F56534" w:rsidRPr="00F56534" w:rsidRDefault="00F56534" w:rsidP="00F56534">
      <w:pPr>
        <w:jc w:val="right"/>
        <w:rPr>
          <w:b/>
          <w:bCs/>
        </w:rPr>
      </w:pPr>
      <w:r w:rsidRPr="00F56534">
        <w:rPr>
          <w:b/>
          <w:bCs/>
        </w:rPr>
        <w:t xml:space="preserve">Rady Powiatu w Świdnicy </w:t>
      </w:r>
    </w:p>
    <w:p w:rsidR="00F56534" w:rsidRPr="00F56534" w:rsidRDefault="00F56534" w:rsidP="00F56534">
      <w:pPr>
        <w:jc w:val="right"/>
        <w:rPr>
          <w:b/>
          <w:bCs/>
        </w:rPr>
      </w:pPr>
      <w:r w:rsidRPr="00F56534">
        <w:rPr>
          <w:b/>
          <w:bCs/>
        </w:rPr>
        <w:t>z 29 czerwca 2016 r.</w:t>
      </w:r>
    </w:p>
    <w:p w:rsidR="00F56534" w:rsidRPr="00F56534" w:rsidRDefault="00F56534" w:rsidP="00F56534">
      <w:pPr>
        <w:rPr>
          <w:b/>
          <w:bCs/>
        </w:rPr>
      </w:pPr>
    </w:p>
    <w:p w:rsidR="00F56534" w:rsidRPr="00F56534" w:rsidRDefault="00F56534" w:rsidP="00F56534">
      <w:pPr>
        <w:jc w:val="center"/>
        <w:rPr>
          <w:b/>
          <w:bCs/>
        </w:rPr>
      </w:pPr>
      <w:r w:rsidRPr="00F56534">
        <w:rPr>
          <w:b/>
          <w:bCs/>
        </w:rPr>
        <w:t>KARTA ZGŁOSZENIA KANDYDATA DO POWIATOWEJ RADY DZIAŁALNOŚCI POŻYTKU PUBLICZNEGO W POWIECIE ŚWIDNICKIM</w:t>
      </w:r>
    </w:p>
    <w:p w:rsidR="00F56534" w:rsidRPr="00F56534" w:rsidRDefault="00F56534" w:rsidP="00F56534">
      <w:pPr>
        <w:jc w:val="center"/>
      </w:pPr>
      <w:r w:rsidRPr="00F56534">
        <w:t>przez organizacje pozarządowe, podmioty wymienione w art. 3 ust. 3 ustawy o działalności pożytku publicznego i o wolontariacie.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15"/>
      </w:tblGrid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Nazwa organizacji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Siedziba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Telefon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Nr KRS lub ewidencji (rejestru)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imię i nazwisko kandydata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adres zamieszkania kandydata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Telefon kontaktowy kandydata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c>
          <w:tcPr>
            <w:tcW w:w="4547" w:type="dxa"/>
          </w:tcPr>
          <w:p w:rsidR="00F56534" w:rsidRPr="00F56534" w:rsidRDefault="00F56534" w:rsidP="00F56534">
            <w:r w:rsidRPr="00F56534">
              <w:t>e-mail kandydata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rPr>
          <w:trHeight w:val="2185"/>
        </w:trPr>
        <w:tc>
          <w:tcPr>
            <w:tcW w:w="4547" w:type="dxa"/>
          </w:tcPr>
          <w:p w:rsidR="00F56534" w:rsidRPr="00F56534" w:rsidRDefault="00F56534" w:rsidP="00F56534">
            <w:r w:rsidRPr="00F56534">
              <w:lastRenderedPageBreak/>
              <w:t>Potwierdzenie minimum rocznego doświadczenia w działalności organizacji pozarządowej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</w:tr>
      <w:tr w:rsidR="00F56534" w:rsidRPr="00F56534" w:rsidTr="00FA00FA">
        <w:trPr>
          <w:trHeight w:val="2999"/>
        </w:trPr>
        <w:tc>
          <w:tcPr>
            <w:tcW w:w="4547" w:type="dxa"/>
          </w:tcPr>
          <w:p w:rsidR="00F56534" w:rsidRPr="00F56534" w:rsidRDefault="00F56534" w:rsidP="00F56534">
            <w:r w:rsidRPr="00F56534">
              <w:t>Potwierdzenie (opis) znajomości problemów, potrzeb i specyfiki działania organizacji pozarządowych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</w:tc>
        <w:bookmarkStart w:id="0" w:name="_GoBack"/>
        <w:bookmarkEnd w:id="0"/>
      </w:tr>
      <w:tr w:rsidR="00F56534" w:rsidRPr="00F56534" w:rsidTr="00FA00FA">
        <w:trPr>
          <w:trHeight w:val="2999"/>
        </w:trPr>
        <w:tc>
          <w:tcPr>
            <w:tcW w:w="9062" w:type="dxa"/>
            <w:gridSpan w:val="2"/>
          </w:tcPr>
          <w:p w:rsidR="00F56534" w:rsidRPr="00F56534" w:rsidRDefault="00F56534" w:rsidP="00F56534">
            <w:r w:rsidRPr="00F56534">
              <w:t xml:space="preserve">Zgodnie z ustawą z dnia </w:t>
            </w:r>
            <w:r>
              <w:t>10 maja 2018</w:t>
            </w:r>
            <w:r w:rsidRPr="00F56534">
              <w:t xml:space="preserve"> r. o ochronie</w:t>
            </w:r>
            <w:r>
              <w:t xml:space="preserve"> danych osobowych (Dz. U. z 2018</w:t>
            </w:r>
            <w:r w:rsidRPr="00F56534">
              <w:t xml:space="preserve"> r. poz. </w:t>
            </w:r>
            <w:r>
              <w:t>1000 z późn.zm.</w:t>
            </w:r>
            <w:r w:rsidRPr="00F56534">
              <w:t>) oświadczam, że wyrażam zgodę na kandydowanie oraz wykorzystanie moich danych osobowych na potrzeby Powiatowej Rady działalności Pożytku Publicznego w Powiecie Świdnickim oraz oświadczam, iż nie byłem/</w:t>
            </w:r>
            <w:proofErr w:type="spellStart"/>
            <w:r w:rsidRPr="00F56534">
              <w:t>am</w:t>
            </w:r>
            <w:proofErr w:type="spellEnd"/>
            <w:r w:rsidRPr="00F56534">
              <w:t xml:space="preserve"> skazany/a prawomocnym wyrokiem za przestępstwo umyślne.</w:t>
            </w:r>
          </w:p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>
            <w:pPr>
              <w:rPr>
                <w:i/>
                <w:iCs/>
              </w:rPr>
            </w:pPr>
            <w:r w:rsidRPr="00F56534">
              <w:rPr>
                <w:i/>
                <w:iCs/>
              </w:rPr>
              <w:t>(miejscowość, data)                                                                                                         (podpis kandydata)</w:t>
            </w:r>
          </w:p>
        </w:tc>
      </w:tr>
      <w:tr w:rsidR="00F56534" w:rsidRPr="00F56534" w:rsidTr="00FA00FA">
        <w:trPr>
          <w:trHeight w:val="2999"/>
        </w:trPr>
        <w:tc>
          <w:tcPr>
            <w:tcW w:w="4547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>
            <w:pPr>
              <w:rPr>
                <w:i/>
                <w:iCs/>
              </w:rPr>
            </w:pPr>
            <w:r w:rsidRPr="00F56534">
              <w:rPr>
                <w:i/>
                <w:iCs/>
              </w:rPr>
              <w:t>(pieczątka organizacji)</w:t>
            </w:r>
          </w:p>
        </w:tc>
        <w:tc>
          <w:tcPr>
            <w:tcW w:w="4515" w:type="dxa"/>
          </w:tcPr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/>
          <w:p w:rsidR="00F56534" w:rsidRPr="00F56534" w:rsidRDefault="00F56534" w:rsidP="00F56534">
            <w:pPr>
              <w:rPr>
                <w:i/>
                <w:iCs/>
              </w:rPr>
            </w:pPr>
            <w:r w:rsidRPr="00F56534">
              <w:rPr>
                <w:i/>
                <w:iCs/>
              </w:rPr>
              <w:t>(data i podpis osoby upoważnionej do reprezentowania organizacji)</w:t>
            </w:r>
          </w:p>
        </w:tc>
      </w:tr>
    </w:tbl>
    <w:p w:rsidR="002C50AD" w:rsidRDefault="002C50AD"/>
    <w:sectPr w:rsidR="002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4"/>
    <w:rsid w:val="002C50AD"/>
    <w:rsid w:val="00AA61E7"/>
    <w:rsid w:val="00E07F88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0249-7CE8-47B0-A517-D6DD5DE8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Krygier</dc:creator>
  <cp:keywords/>
  <dc:description/>
  <cp:lastModifiedBy>Justyna Krygier</cp:lastModifiedBy>
  <cp:revision>1</cp:revision>
  <cp:lastPrinted>2019-10-21T08:48:00Z</cp:lastPrinted>
  <dcterms:created xsi:type="dcterms:W3CDTF">2019-10-21T08:34:00Z</dcterms:created>
  <dcterms:modified xsi:type="dcterms:W3CDTF">2019-10-21T09:42:00Z</dcterms:modified>
</cp:coreProperties>
</file>