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0050/681/2021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11 stycznia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naboru kandydatów na przedstawicieli organizacji pozarządowych w komisji konkursowej opiniującej oferty zgłoszone w otwartych konkursach ofert na realizację zadań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publicznych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pożytku publicznego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1057) zarządza się, co 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 się nabór kandydatów na przedstawicieli organizacji pozarządowych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komisji konkursowej opiniującej oferty zgłoszone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otwartym konkursie ofert na realizację zadań publicznych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sportu,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promocji, zdrowia, kultury, sztuki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ochrony dziedzictwa narodowego oraz nauki, szkolnictwa wyższego,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naboru określa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Zgłoszenia kandydatów do komisji konkursowej, dokonuje się na formularzu, stanowiącym,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Odpowiedzialność za realizację zarządzenia powierza się Kierownikowi Wydziału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Komunikacji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podpisania.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1x Wydział OA w/m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1x Wydział PK w/m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Radca prawny: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.............................</w:t>
      </w:r>
    </w:p>
    <w:p w:rsidR="00A77B3E">
      <w:pPr>
        <w:spacing w:before="120" w:after="120" w:line="360" w:lineRule="auto"/>
        <w:ind w:left="465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sz w:val="24"/>
        </w:rPr>
        <w:t>Załączniki do zarządzenia</w:t>
      </w:r>
      <w:r>
        <w:rPr>
          <w:sz w:val="24"/>
        </w:rPr>
        <w:t xml:space="preserve"> Nr 0050/681/2021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sz w:val="24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11 stycznia 2021 r.</w:t>
      </w:r>
    </w:p>
    <w:p w:rsidR="00A77B3E">
      <w:pPr>
        <w:spacing w:before="280" w:after="280" w:line="360" w:lineRule="auto"/>
        <w:ind w:left="4651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/>
          <w:sz w:val="24"/>
        </w:rPr>
        <w:t>Załącznik nr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Kandydatami na przedstawicieli organizacji pozarządowych do komisji konkursowej mogą być osoby wskazane przez organizacje pozarządowe,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wyłączeniem przedstawicieli organizacji pozarządowych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Kandydaci na przedstawicieli organizacji pozarządowych do komisji konkursowej muszą spełniać łącznie następujące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korzystają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pełni praw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reprezentują ani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są członkami - zwyczajnymi, honorowymi, wspierającymi, organizacji pozarządowych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wolontariacie,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postępowaniu konkursowym;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podlegają wyłączeniu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postępowania konkursowego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Kodeks postępowania administracyjnego (Dz. U. z 2020 r. poz. 256);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 przynajmniej dwuletnie, udokumentowane przez organizację pozarządową,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realizacji zadań publicznych na terenie Gminy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pozarządowa lub podmiot wymieniony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może zgłosić jednego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Pisemne zgłoszenie kandydatów na przedstawicieli organizacji pozarządowych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Wydziale Promocji i Komunikacji Społecznej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Świebodzicach, ul. Żeromskiego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pok.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15.012021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r., do godz. 15:00.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Kandydatów na przedstawicieli organizacji pozarządowych do komisji konkursowej zgłasza się na formularzu stanowiącym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będą brane pod uwagę zgłoszenia kandydatów na przedstawicieli organizacji pozarządowych do komisji konkursowej: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niekompletne,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innej formie,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 po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wyborze przedstawicieli organizacji decyduje Burmistrz Miasta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pracach komisji konkursowej opiniującej oferty zgłoszone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otwartym konkursie ofert jest nieodpłatny.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Zadaniem Komisji Konkursowej jest ocena ofert na realizację zadań publicznych zgłoszonych do otwartego konkursu ofert przez 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(Dz. U. z 2020 r. poz. 1057), których dofinansowanie uznaje się za zasadne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punktu widzenia dobra społecznego mieszkańców Świebodzic.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Sporządziła: Patrycja Kościukiewicz-Janas</w:t>
      </w:r>
    </w:p>
    <w:p w:rsidR="00A77B3E">
      <w:pPr>
        <w:spacing w:before="120" w:after="120" w:line="360" w:lineRule="auto"/>
        <w:ind w:left="465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4651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/>
          <w:sz w:val="24"/>
        </w:rPr>
        <w:t>Załącznik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Zgłoszenie kandydata</w:t>
            </w:r>
          </w:p>
          <w:p>
            <w:pPr>
              <w:jc w:val="center"/>
            </w:pPr>
            <w:r>
              <w:rPr>
                <w:b/>
              </w:rPr>
              <w:t>na członka Komisji konkursowej opiniującej oferty w konkursach ofert w roku 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 Imię i</w:t>
            </w:r>
            <w:r>
              <w:t> </w:t>
            </w:r>
            <w:r>
              <w:t>nazwisko kandydata na członka Komisji konkursowej: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 Adres kontaktowy kandydata: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 Telefon kontaktowy kandydata: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Opis zaangażowania kandydata na członka Komisji konkursowej w</w:t>
            </w:r>
            <w:r>
              <w:t> </w:t>
            </w:r>
            <w:r>
              <w:t>działalność organizacji/podmiotu wymienionych w</w:t>
            </w:r>
            <w:r>
              <w:t> </w:t>
            </w:r>
            <w:r>
              <w:t>art.</w:t>
            </w:r>
            <w:r>
              <w:t> </w:t>
            </w:r>
            <w:r>
              <w:t>3</w:t>
            </w:r>
            <w:r>
              <w:t> </w:t>
            </w:r>
            <w:r>
              <w:t>ust.</w:t>
            </w:r>
            <w:r>
              <w:t> </w:t>
            </w:r>
            <w:r>
              <w:t>3</w:t>
            </w:r>
            <w:r>
              <w:t> </w:t>
            </w:r>
            <w:r>
              <w:t>ustawy o</w:t>
            </w:r>
            <w:r>
              <w:t> </w:t>
            </w:r>
            <w:r>
              <w:t>działalności pożytku publicznego i</w:t>
            </w:r>
            <w:r>
              <w:t> </w:t>
            </w:r>
            <w:r>
              <w:t>o wolontariacie: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1) Nazwa organizacji/podmiotu: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2) Funkcja: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3) Uzasadnienie wyboru: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/>
          <w:p/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(podpis kandydata)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Wyrażam zgodę na przetwarzanie zawartych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formularzu danych osobowych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zakresie niezbędnym do udziału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procesie naboru kandydatów na przedstawicieli organizacji pozarządowych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komisji konkursowej opiniującej oferty zgłoszone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otwartych konkursach ofert na realizację zadań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publicznych na rok 2021.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szczególności przyjmuję do wiadomości, że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przypadku powołania mnie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skład komisji jako przedstawiciela organizacji, moje 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nazwisko wraz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nazwą organizacji, którą reprezentuję, zostaną wpisane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zarządzeniu Burmistrza Miasta Świebodzice powołującym skład osobowy komisji, które będzie publicznie dostępne.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………………………                                                                             …….……………………….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(miejscowość, data)                                                                                   (czytelny podpis kandydata)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KLAUZULA INFORMACYJNA DOTYCZĄCA PRZETWARZANIA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ochronie danych) informuje się,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Administratorem Pani/Pana danych osobowych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Świebodzicach jest Burmistrz Miasta Świebodzice, ul. Rynek 1, 58-160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administratorem – Burmistrzem Miasta można się skontaktować: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listownie na adres: Rynek 1, 58-160 Świebodzice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na adres e-mail: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"mailto:swiebodzice@swiebodzice.pl"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sekretariat@swiebodzice.pl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telefonicznie: 74-666-95-55.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Administrator wyznaczył Inspektora Ochrony Danych,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którym może się Pani/Pan skontaktować poprzez e-mail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"mailto:iod@swiebodzice.pl"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iod@swiebodzice.pl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lub pisemnie na adres siedziby administratora.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Pani/Pana dane osobowe będą przetwarzane na podstawie wyrażonej zgody.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Podanie danych osobowych jest dobrowolne, lecz niezbędne do wykonania celu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treści zgody.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Pani/Pana dane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treści zgody.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Pani/Pana dane będą przechowywane przez okres niezbędny do realizacji celów przetwarzania,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tym czasie przez okres wymagany przepisami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będą przekazywane podmiotom trzecim.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Pani/Pan posiada prawo dostępu do swoich danych osobowych, ich sprostowania, usunięcia lub ograniczenia przetwarzania.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przetwarzania danych na podstawie zgody, przysługuje Pani/Panu prawo do cofnięcia zgody -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prawem przetwarzania do momentu cofnięcia.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Przysługuje Pani/Panu prawo wniesienia skargi do Prezesa Urzędu Ochrony Danych Osobowych gdy uzna Pani/Pan, iż przetwarzanie danych osobowych Pani/Pana narusza przepisy RODO.</w:t>
      </w:r>
    </w:p>
    <w:sectPr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0050/681/2021 z dnia 11 stycznia 2021 r.</dc:title>
  <dc:subject>w sprawie ogłoszenia naboru kandydatów na przedstawicieli organizacji pozarządowych w^komisji konkursowej opiniującej oferty zgłoszone w^otwartych konkursach ofert na realizację zadań
publicznych na rok 2021</dc:subject>
  <dc:creator>kopa</dc:creator>
  <cp:lastModifiedBy>kopa</cp:lastModifiedBy>
  <cp:revision>1</cp:revision>
  <dcterms:created xsi:type="dcterms:W3CDTF">2021-01-12T09:27:57Z</dcterms:created>
  <dcterms:modified xsi:type="dcterms:W3CDTF">2021-01-12T09:27:57Z</dcterms:modified>
  <cp:category>Akt prawny</cp:category>
</cp:coreProperties>
</file>